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56"/>
        <w:gridCol w:w="285"/>
        <w:gridCol w:w="1418"/>
        <w:gridCol w:w="2975"/>
        <w:gridCol w:w="3389"/>
      </w:tblGrid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E80B25" w:rsidP="00E524A0">
            <w:pPr>
              <w:spacing w:before="60" w:after="6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Інформація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про прет</w:t>
            </w:r>
            <w:r w:rsidR="00F76F0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ендента / утримувача сертифікату</w:t>
            </w:r>
          </w:p>
        </w:tc>
      </w:tr>
      <w:tr w:rsidR="00506A86" w:rsidRPr="00B615CB" w:rsidTr="004B2192">
        <w:tc>
          <w:tcPr>
            <w:tcW w:w="1692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Назва</w:t>
            </w:r>
            <w:r w:rsidR="00E80B25" w:rsidRP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підприємства</w:t>
            </w:r>
          </w:p>
        </w:tc>
        <w:tc>
          <w:tcPr>
            <w:tcW w:w="3308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506A86" w:rsidP="0083347E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E524A0">
              <w:rPr>
                <w:rFonts w:ascii="Arial" w:hAnsi="Arial" w:cs="Arial"/>
                <w:i/>
                <w:sz w:val="24"/>
                <w:szCs w:val="24"/>
              </w:rPr>
              <w:t>ДП «</w:t>
            </w:r>
            <w:r w:rsidR="009B2125">
              <w:rPr>
                <w:rFonts w:ascii="Arial" w:hAnsi="Arial" w:cs="Arial"/>
                <w:i/>
                <w:sz w:val="24"/>
                <w:szCs w:val="24"/>
              </w:rPr>
              <w:t>Сторожинецьке</w:t>
            </w:r>
            <w:r w:rsidRPr="00E524A0">
              <w:rPr>
                <w:rFonts w:ascii="Arial" w:hAnsi="Arial" w:cs="Arial"/>
                <w:i/>
                <w:sz w:val="24"/>
                <w:szCs w:val="24"/>
              </w:rPr>
              <w:t xml:space="preserve"> лісове господарство» </w:t>
            </w:r>
            <w:r w:rsidR="009B2125" w:rsidRPr="009B2125">
              <w:rPr>
                <w:rFonts w:ascii="Arial" w:hAnsi="Arial" w:cs="Arial"/>
                <w:i/>
                <w:sz w:val="24"/>
                <w:szCs w:val="24"/>
                <w:lang w:val="ru-RU"/>
              </w:rPr>
              <w:t>Чернівецького</w:t>
            </w:r>
            <w:r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обласного управління лісового та мисливського господарства</w:t>
            </w:r>
          </w:p>
        </w:tc>
      </w:tr>
      <w:tr w:rsidR="00506A86" w:rsidRPr="00B615CB" w:rsidTr="004B2192">
        <w:tc>
          <w:tcPr>
            <w:tcW w:w="808" w:type="pct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4B2192" w:rsidRDefault="00506A86" w:rsidP="00E524A0">
            <w:pPr>
              <w:spacing w:before="60" w:after="6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4B2192">
              <w:rPr>
                <w:rFonts w:ascii="Arial" w:hAnsi="Arial" w:cs="Arial"/>
                <w:b/>
                <w:sz w:val="24"/>
                <w:szCs w:val="24"/>
              </w:rPr>
              <w:t>Контактні дані</w:t>
            </w:r>
          </w:p>
        </w:tc>
        <w:tc>
          <w:tcPr>
            <w:tcW w:w="884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поштова а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дреса</w:t>
            </w:r>
          </w:p>
        </w:tc>
        <w:tc>
          <w:tcPr>
            <w:tcW w:w="3308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506A86" w:rsidRPr="00E524A0" w:rsidRDefault="004A68BD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 w:rsidRPr="004A68BD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59000, м. Сторожинець вул. Б. Хмельницького, 45, Чернівецька  область</w:t>
            </w:r>
            <w:r>
              <w:rPr>
                <w:color w:val="FF6600"/>
              </w:rPr>
              <w:t xml:space="preserve">  </w:t>
            </w:r>
          </w:p>
        </w:tc>
      </w:tr>
      <w:tr w:rsidR="00506A86" w:rsidRPr="00B615CB" w:rsidTr="004B2192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4" w:type="pct"/>
            <w:gridSpan w:val="2"/>
            <w:shd w:val="clear" w:color="auto" w:fill="auto"/>
            <w:vAlign w:val="center"/>
          </w:tcPr>
          <w:p w:rsidR="00506A86" w:rsidRPr="00B615CB" w:rsidRDefault="006445C4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308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tbl>
            <w:tblPr>
              <w:tblW w:w="9645" w:type="dxa"/>
              <w:tblBorders>
                <w:top w:val="single" w:sz="4" w:space="0" w:color="auto"/>
                <w:bottom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5"/>
            </w:tblGrid>
            <w:tr w:rsidR="004A68BD" w:rsidTr="00AF6ECC">
              <w:trPr>
                <w:trHeight w:val="397"/>
              </w:trPr>
              <w:tc>
                <w:tcPr>
                  <w:tcW w:w="7654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4A68BD" w:rsidRDefault="004A68BD" w:rsidP="00AF6ECC">
                  <w:pPr>
                    <w:pStyle w:val="Tablenormal0"/>
                    <w:rPr>
                      <w:rFonts w:cs="Arial"/>
                      <w:sz w:val="18"/>
                      <w:szCs w:val="18"/>
                      <w:lang w:val="uk-UA"/>
                    </w:rPr>
                  </w:pPr>
                  <w:r w:rsidRPr="004A68BD">
                    <w:rPr>
                      <w:rFonts w:cs="Arial"/>
                      <w:bCs/>
                      <w:i/>
                      <w:sz w:val="24"/>
                      <w:szCs w:val="24"/>
                      <w:lang w:val="uk-UA" w:eastAsia="uk-UA"/>
                    </w:rPr>
                    <w:t>(037) 352 23 65</w:t>
                  </w:r>
                </w:p>
              </w:tc>
            </w:tr>
          </w:tbl>
          <w:p w:rsidR="00506A86" w:rsidRPr="00E524A0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</w:p>
        </w:tc>
      </w:tr>
      <w:tr w:rsidR="00506A86" w:rsidRPr="00B615CB" w:rsidTr="004B2192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4" w:type="pct"/>
            <w:gridSpan w:val="2"/>
            <w:shd w:val="clear" w:color="auto" w:fill="auto"/>
            <w:vAlign w:val="center"/>
          </w:tcPr>
          <w:p w:rsidR="00506A86" w:rsidRPr="00B615CB" w:rsidRDefault="00290A11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ф</w:t>
            </w:r>
            <w:r w:rsidR="006445C4" w:rsidRPr="00B615CB">
              <w:rPr>
                <w:rFonts w:ascii="Arial" w:hAnsi="Arial" w:cs="Arial"/>
                <w:sz w:val="24"/>
                <w:szCs w:val="24"/>
              </w:rPr>
              <w:t>акс</w:t>
            </w:r>
          </w:p>
        </w:tc>
        <w:tc>
          <w:tcPr>
            <w:tcW w:w="3308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4A68BD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 w:rsidRPr="004A68BD">
              <w:rPr>
                <w:rFonts w:cs="Arial"/>
                <w:bCs/>
                <w:i/>
                <w:sz w:val="24"/>
                <w:szCs w:val="24"/>
                <w:lang w:eastAsia="uk-UA"/>
              </w:rPr>
              <w:t>(</w:t>
            </w:r>
            <w:r w:rsidRPr="004A68BD"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037) 352 23 65</w:t>
            </w:r>
          </w:p>
        </w:tc>
      </w:tr>
      <w:tr w:rsidR="00506A86" w:rsidRPr="00B615CB" w:rsidTr="004B2192">
        <w:tc>
          <w:tcPr>
            <w:tcW w:w="808" w:type="pct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884" w:type="pct"/>
            <w:gridSpan w:val="2"/>
            <w:shd w:val="clear" w:color="auto" w:fill="auto"/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3308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E524A0" w:rsidRDefault="00D47E47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hyperlink r:id="rId6" w:history="1">
              <w:r w:rsidR="004A68BD" w:rsidRPr="004A68BD">
                <w:rPr>
                  <w:rFonts w:ascii="Arial" w:eastAsia="Times New Roman" w:hAnsi="Arial"/>
                  <w:bCs/>
                  <w:i/>
                  <w:sz w:val="24"/>
                  <w:szCs w:val="24"/>
                  <w:lang w:eastAsia="uk-UA"/>
                </w:rPr>
                <w:t>StasykB@i.ua</w:t>
              </w:r>
            </w:hyperlink>
          </w:p>
        </w:tc>
      </w:tr>
      <w:tr w:rsidR="00506A86" w:rsidRPr="00B615CB" w:rsidTr="00506A86">
        <w:tc>
          <w:tcPr>
            <w:tcW w:w="5000" w:type="pct"/>
            <w:gridSpan w:val="5"/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06A86" w:rsidRPr="00B615CB" w:rsidRDefault="00506A86" w:rsidP="00E524A0">
            <w:pPr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Інформація про сертифікаційний процес</w:t>
            </w:r>
          </w:p>
        </w:tc>
      </w:tr>
      <w:tr w:rsidR="002913CB" w:rsidRPr="00B615CB" w:rsidTr="004B2192">
        <w:trPr>
          <w:trHeight w:val="409"/>
        </w:trPr>
        <w:tc>
          <w:tcPr>
            <w:tcW w:w="1692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B615CB" w:rsidRDefault="003805BC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Область 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сертифікації</w:t>
            </w:r>
          </w:p>
        </w:tc>
        <w:tc>
          <w:tcPr>
            <w:tcW w:w="3308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2913CB" w:rsidRPr="00E524A0" w:rsidRDefault="0083347E" w:rsidP="0083347E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С</w:t>
            </w:r>
            <w:r w:rsidR="002913CB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истема 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ведення лісового господарства</w:t>
            </w:r>
          </w:p>
        </w:tc>
      </w:tr>
      <w:tr w:rsidR="00466F0A" w:rsidRPr="00B615CB" w:rsidTr="004B2192">
        <w:trPr>
          <w:trHeight w:val="680"/>
        </w:trPr>
        <w:tc>
          <w:tcPr>
            <w:tcW w:w="1692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6445C4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Вид</w:t>
            </w:r>
            <w:r w:rsidR="00506A86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аудиту</w:t>
            </w:r>
          </w:p>
        </w:tc>
        <w:tc>
          <w:tcPr>
            <w:tcW w:w="3308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D47E47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Другий</w:t>
            </w:r>
            <w:r w:rsidR="00115AF3">
              <w:rPr>
                <w:rFonts w:ascii="Arial" w:hAnsi="Arial" w:cs="Arial"/>
                <w:i/>
                <w:sz w:val="24"/>
                <w:szCs w:val="24"/>
              </w:rPr>
              <w:t xml:space="preserve"> наглядовий</w:t>
            </w:r>
            <w:r w:rsidR="006445C4" w:rsidRPr="00E524A0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</w:p>
        </w:tc>
      </w:tr>
      <w:tr w:rsidR="00466F0A" w:rsidRPr="00B615CB" w:rsidTr="004B2192">
        <w:trPr>
          <w:trHeight w:val="640"/>
        </w:trPr>
        <w:tc>
          <w:tcPr>
            <w:tcW w:w="1692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Термін проведення </w:t>
            </w:r>
          </w:p>
        </w:tc>
        <w:tc>
          <w:tcPr>
            <w:tcW w:w="3308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D47E47" w:rsidP="00D47E47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06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7A0BDD">
              <w:rPr>
                <w:rFonts w:ascii="Arial" w:hAnsi="Arial" w:cs="Arial"/>
                <w:i/>
                <w:sz w:val="24"/>
                <w:szCs w:val="24"/>
                <w:lang w:val="en-US"/>
              </w:rPr>
              <w:t>7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 xml:space="preserve"> р. - </w:t>
            </w:r>
            <w:r>
              <w:rPr>
                <w:rFonts w:ascii="Arial" w:hAnsi="Arial" w:cs="Arial"/>
                <w:i/>
                <w:sz w:val="24"/>
                <w:szCs w:val="24"/>
              </w:rPr>
              <w:t>07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.0</w:t>
            </w:r>
            <w:r w:rsidR="007A0BDD">
              <w:rPr>
                <w:rFonts w:ascii="Arial" w:hAnsi="Arial" w:cs="Arial"/>
                <w:i/>
                <w:sz w:val="24"/>
                <w:szCs w:val="24"/>
                <w:lang w:val="en-US"/>
              </w:rPr>
              <w:t>7</w:t>
            </w:r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>.20</w:t>
            </w:r>
            <w:r>
              <w:rPr>
                <w:rFonts w:ascii="Arial" w:hAnsi="Arial" w:cs="Arial"/>
                <w:i/>
                <w:sz w:val="24"/>
                <w:szCs w:val="24"/>
              </w:rPr>
              <w:t>20</w:t>
            </w:r>
            <w:bookmarkStart w:id="0" w:name="_GoBack"/>
            <w:bookmarkEnd w:id="0"/>
            <w:r w:rsidR="00466F0A" w:rsidRPr="00E524A0">
              <w:rPr>
                <w:rFonts w:ascii="Arial" w:hAnsi="Arial" w:cs="Arial"/>
                <w:i/>
                <w:sz w:val="24"/>
                <w:szCs w:val="24"/>
              </w:rPr>
              <w:t xml:space="preserve"> р.</w:t>
            </w:r>
          </w:p>
        </w:tc>
      </w:tr>
      <w:tr w:rsidR="00466F0A" w:rsidRPr="00B615CB" w:rsidTr="004B2192">
        <w:tc>
          <w:tcPr>
            <w:tcW w:w="1692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B615CB" w:rsidRDefault="00E80B25" w:rsidP="00E524A0">
            <w:pPr>
              <w:spacing w:before="60" w:after="60" w:line="240" w:lineRule="auto"/>
              <w:rPr>
                <w:rFonts w:ascii="Arial" w:eastAsia="Times New Roman" w:hAnsi="Arial" w:cs="Arial"/>
                <w:sz w:val="24"/>
                <w:szCs w:val="24"/>
                <w:lang w:val="ru-RU"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Акредитований о</w:t>
            </w:r>
            <w:r w:rsidR="00466F0A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рган сертифікації</w:t>
            </w:r>
            <w:r w:rsidR="006445C4"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308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  <w:hideMark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bCs/>
                <w:i/>
                <w:sz w:val="24"/>
                <w:szCs w:val="24"/>
                <w:lang w:eastAsia="uk-UA"/>
              </w:rPr>
              <w:t>СЖС Україна</w:t>
            </w:r>
          </w:p>
        </w:tc>
      </w:tr>
      <w:tr w:rsidR="00466F0A" w:rsidRPr="00B615CB" w:rsidTr="004B2192">
        <w:tc>
          <w:tcPr>
            <w:tcW w:w="1692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Керівник групи аудиторів</w:t>
            </w:r>
          </w:p>
        </w:tc>
        <w:tc>
          <w:tcPr>
            <w:tcW w:w="3308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E524A0" w:rsidRDefault="0083347E" w:rsidP="00E524A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</w:pPr>
            <w:r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>Ковалишин Володимир</w:t>
            </w:r>
            <w:r w:rsidR="006445C4" w:rsidRPr="00E524A0">
              <w:rPr>
                <w:rFonts w:ascii="Arial" w:eastAsia="Times New Roman" w:hAnsi="Arial" w:cs="Arial"/>
                <w:i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466F0A" w:rsidRPr="00B615CB" w:rsidTr="00D938B3">
        <w:tc>
          <w:tcPr>
            <w:tcW w:w="956" w:type="pct"/>
            <w:gridSpan w:val="2"/>
            <w:vMerge w:val="restar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Контактні особи </w:t>
            </w:r>
            <w:r w:rsidR="004B219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о</w:t>
            </w: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ргану сертифікації* </w:t>
            </w: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B2192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="00466F0A" w:rsidRPr="00B615CB">
              <w:rPr>
                <w:rFonts w:ascii="Arial" w:hAnsi="Arial" w:cs="Arial"/>
                <w:sz w:val="24"/>
                <w:szCs w:val="24"/>
              </w:rPr>
              <w:t>різвище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="00466F0A" w:rsidRPr="00B615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і</w:t>
            </w:r>
            <w:r w:rsidR="00466F0A" w:rsidRPr="00B615CB">
              <w:rPr>
                <w:rFonts w:ascii="Arial" w:hAnsi="Arial" w:cs="Arial"/>
                <w:sz w:val="24"/>
                <w:szCs w:val="24"/>
              </w:rPr>
              <w:t>м’я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, по батькові</w:t>
            </w:r>
            <w:r w:rsidR="00466F0A" w:rsidRPr="00B615C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6F0A" w:rsidRPr="00B615CB" w:rsidRDefault="0083347E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Данчук-Дворецька Тетяна </w:t>
            </w:r>
          </w:p>
        </w:tc>
        <w:tc>
          <w:tcPr>
            <w:tcW w:w="1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6F0A" w:rsidRPr="00B615CB" w:rsidRDefault="00466F0A" w:rsidP="00E524A0">
            <w:pPr>
              <w:spacing w:before="60" w:after="60" w:line="240" w:lineRule="auto"/>
              <w:ind w:right="11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466F0A" w:rsidRPr="00B615CB" w:rsidTr="00D938B3">
        <w:trPr>
          <w:trHeight w:val="256"/>
        </w:trPr>
        <w:tc>
          <w:tcPr>
            <w:tcW w:w="956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ind w:right="83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тел.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6F0A" w:rsidRPr="00B615CB" w:rsidRDefault="00466F0A" w:rsidP="0083347E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  <w:r w:rsidRPr="00B615CB">
              <w:rPr>
                <w:rFonts w:ascii="Arial" w:hAnsi="Arial" w:cs="Arial"/>
                <w:i/>
                <w:sz w:val="24"/>
                <w:szCs w:val="24"/>
              </w:rPr>
              <w:t>+380</w:t>
            </w:r>
            <w:r w:rsidR="0083347E">
              <w:rPr>
                <w:rFonts w:ascii="Arial" w:hAnsi="Arial" w:cs="Arial"/>
                <w:i/>
                <w:sz w:val="24"/>
                <w:szCs w:val="24"/>
              </w:rPr>
              <w:t>673401535</w:t>
            </w:r>
          </w:p>
        </w:tc>
        <w:tc>
          <w:tcPr>
            <w:tcW w:w="1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6F0A" w:rsidRPr="00B615CB" w:rsidRDefault="00466F0A" w:rsidP="00E524A0">
            <w:pPr>
              <w:tabs>
                <w:tab w:val="left" w:pos="2069"/>
              </w:tabs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466F0A" w:rsidRPr="00B615CB" w:rsidTr="00D938B3">
        <w:tc>
          <w:tcPr>
            <w:tcW w:w="956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sz w:val="24"/>
                <w:szCs w:val="24"/>
                <w:lang w:eastAsia="uk-UA"/>
              </w:rPr>
              <w:t>e-mail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6F0A" w:rsidRPr="0083347E" w:rsidRDefault="0083347E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i/>
                <w:sz w:val="24"/>
                <w:szCs w:val="24"/>
                <w:lang w:val="en-US"/>
              </w:rPr>
              <w:t>tetyana.danchuk@sgs.com</w:t>
            </w:r>
          </w:p>
        </w:tc>
        <w:tc>
          <w:tcPr>
            <w:tcW w:w="1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466F0A" w:rsidRPr="00B615CB" w:rsidTr="00D938B3">
        <w:tc>
          <w:tcPr>
            <w:tcW w:w="956" w:type="pct"/>
            <w:gridSpan w:val="2"/>
            <w:vMerge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6F0A" w:rsidRPr="00B615CB" w:rsidRDefault="00466F0A" w:rsidP="00E524A0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</w:p>
        </w:tc>
        <w:tc>
          <w:tcPr>
            <w:tcW w:w="737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hAnsi="Arial" w:cs="Arial"/>
                <w:sz w:val="24"/>
                <w:szCs w:val="24"/>
              </w:rPr>
              <w:t>пошто</w:t>
            </w:r>
            <w:r w:rsidR="00290A11" w:rsidRPr="00B615CB">
              <w:rPr>
                <w:rFonts w:ascii="Arial" w:hAnsi="Arial" w:cs="Arial"/>
                <w:sz w:val="24"/>
                <w:szCs w:val="24"/>
              </w:rPr>
              <w:t>в</w:t>
            </w:r>
            <w:r w:rsidRPr="00B615CB">
              <w:rPr>
                <w:rFonts w:ascii="Arial" w:hAnsi="Arial" w:cs="Arial"/>
                <w:sz w:val="24"/>
                <w:szCs w:val="24"/>
              </w:rPr>
              <w:t>а адреса</w:t>
            </w:r>
          </w:p>
        </w:tc>
        <w:tc>
          <w:tcPr>
            <w:tcW w:w="1546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6F0A" w:rsidRPr="00993B05" w:rsidRDefault="00993B05" w:rsidP="00993B05">
            <w:pPr>
              <w:spacing w:before="60" w:after="60" w:line="240" w:lineRule="auto"/>
              <w:ind w:right="-151"/>
              <w:rPr>
                <w:rFonts w:ascii="Arial" w:hAnsi="Arial" w:cs="Arial"/>
                <w:i/>
                <w:sz w:val="24"/>
                <w:szCs w:val="24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>790</w:t>
            </w:r>
            <w:r w:rsidRPr="00993B05">
              <w:rPr>
                <w:rFonts w:ascii="Arial" w:hAnsi="Arial" w:cs="Arial"/>
                <w:i/>
                <w:sz w:val="24"/>
                <w:szCs w:val="24"/>
                <w:lang w:val="ru-RU"/>
              </w:rPr>
              <w:t>13</w:t>
            </w:r>
            <w:r w:rsidR="00466F0A" w:rsidRPr="00B615CB">
              <w:rPr>
                <w:rFonts w:ascii="Arial" w:hAnsi="Arial" w:cs="Arial"/>
                <w:i/>
                <w:sz w:val="24"/>
                <w:szCs w:val="24"/>
              </w:rPr>
              <w:t xml:space="preserve">, Україна. м. Львів, вул. </w:t>
            </w:r>
            <w:r w:rsidR="0083347E" w:rsidRPr="00993B05">
              <w:rPr>
                <w:rFonts w:ascii="Arial" w:hAnsi="Arial" w:cs="Arial"/>
                <w:i/>
                <w:sz w:val="24"/>
                <w:szCs w:val="24"/>
              </w:rPr>
              <w:t>Грабовського,11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sz w:val="24"/>
                <w:szCs w:val="24"/>
              </w:rPr>
              <w:t>к.</w:t>
            </w:r>
            <w:r w:rsidRPr="00993B05">
              <w:rPr>
                <w:rFonts w:ascii="Arial" w:hAnsi="Arial" w:cs="Arial"/>
                <w:i/>
                <w:sz w:val="24"/>
                <w:szCs w:val="24"/>
              </w:rPr>
              <w:t xml:space="preserve"> 103</w:t>
            </w:r>
          </w:p>
        </w:tc>
        <w:tc>
          <w:tcPr>
            <w:tcW w:w="1762" w:type="pct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6F0A" w:rsidRPr="00B615CB" w:rsidRDefault="00466F0A" w:rsidP="00E524A0">
            <w:pPr>
              <w:spacing w:before="60" w:after="60" w:line="240" w:lineRule="auto"/>
              <w:ind w:right="565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  <w:tr w:rsidR="00466F0A" w:rsidRPr="00B615CB" w:rsidTr="004B2192">
        <w:tc>
          <w:tcPr>
            <w:tcW w:w="1692" w:type="pct"/>
            <w:gridSpan w:val="3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66F0A" w:rsidRPr="00B615CB" w:rsidRDefault="00466F0A" w:rsidP="00E524A0">
            <w:pPr>
              <w:spacing w:before="60" w:after="60" w:line="240" w:lineRule="auto"/>
              <w:ind w:right="56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15C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Додаткова інформація</w:t>
            </w:r>
          </w:p>
        </w:tc>
        <w:tc>
          <w:tcPr>
            <w:tcW w:w="3308" w:type="pct"/>
            <w:gridSpan w:val="2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66F0A" w:rsidRPr="00E524A0" w:rsidRDefault="00466F0A" w:rsidP="00E524A0">
            <w:pPr>
              <w:spacing w:before="60" w:after="60" w:line="240" w:lineRule="auto"/>
              <w:ind w:right="565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</w:p>
        </w:tc>
      </w:tr>
    </w:tbl>
    <w:p w:rsidR="00E524A0" w:rsidRPr="00E524A0" w:rsidRDefault="00E524A0" w:rsidP="00E524A0">
      <w:pPr>
        <w:spacing w:before="60" w:after="60" w:line="240" w:lineRule="auto"/>
        <w:ind w:firstLine="709"/>
        <w:jc w:val="both"/>
        <w:rPr>
          <w:b/>
          <w:sz w:val="20"/>
          <w:szCs w:val="20"/>
        </w:rPr>
      </w:pPr>
    </w:p>
    <w:p w:rsidR="00076E24" w:rsidRPr="00E524A0" w:rsidRDefault="00290A11" w:rsidP="00E524A0">
      <w:pPr>
        <w:spacing w:before="60" w:after="6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524A0">
        <w:rPr>
          <w:rFonts w:ascii="Arial" w:hAnsi="Arial" w:cs="Arial"/>
          <w:b/>
          <w:sz w:val="24"/>
          <w:szCs w:val="24"/>
        </w:rPr>
        <w:t xml:space="preserve">* </w:t>
      </w:r>
      <w:r w:rsidR="00076E24"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Контактні особи органу сертифікації приймають та аналізують коментарі та зауваження з приводу діяльності пре</w:t>
      </w:r>
      <w:r w:rsidR="00E524A0">
        <w:rPr>
          <w:rFonts w:ascii="Arial" w:eastAsia="Times New Roman" w:hAnsi="Arial" w:cs="Arial"/>
          <w:bCs/>
          <w:sz w:val="24"/>
          <w:szCs w:val="24"/>
          <w:lang w:eastAsia="uk-UA"/>
        </w:rPr>
        <w:t>тендента/ утримувача сертифікату</w:t>
      </w:r>
      <w:r w:rsidRPr="00E524A0">
        <w:rPr>
          <w:rFonts w:ascii="Arial" w:eastAsia="Times New Roman" w:hAnsi="Arial" w:cs="Arial"/>
          <w:bCs/>
          <w:sz w:val="24"/>
          <w:szCs w:val="24"/>
          <w:lang w:eastAsia="uk-UA"/>
        </w:rPr>
        <w:t>.</w:t>
      </w:r>
    </w:p>
    <w:sectPr w:rsidR="00076E24" w:rsidRPr="00E524A0" w:rsidSect="00FA20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A35"/>
    <w:rsid w:val="00027A35"/>
    <w:rsid w:val="00076E24"/>
    <w:rsid w:val="00115AF3"/>
    <w:rsid w:val="0014257F"/>
    <w:rsid w:val="0015222F"/>
    <w:rsid w:val="001B1CB8"/>
    <w:rsid w:val="001E017F"/>
    <w:rsid w:val="002827DC"/>
    <w:rsid w:val="00284C1C"/>
    <w:rsid w:val="00290A11"/>
    <w:rsid w:val="002913CB"/>
    <w:rsid w:val="002A47BD"/>
    <w:rsid w:val="002C0D07"/>
    <w:rsid w:val="00344355"/>
    <w:rsid w:val="003805BC"/>
    <w:rsid w:val="003820D2"/>
    <w:rsid w:val="00385AB5"/>
    <w:rsid w:val="0039784B"/>
    <w:rsid w:val="003F7569"/>
    <w:rsid w:val="00463300"/>
    <w:rsid w:val="00466F0A"/>
    <w:rsid w:val="004A68BD"/>
    <w:rsid w:val="004B2192"/>
    <w:rsid w:val="004B3E31"/>
    <w:rsid w:val="004F3D3C"/>
    <w:rsid w:val="004F6586"/>
    <w:rsid w:val="00506A86"/>
    <w:rsid w:val="006445C4"/>
    <w:rsid w:val="006E036E"/>
    <w:rsid w:val="007A0BDD"/>
    <w:rsid w:val="007E2E29"/>
    <w:rsid w:val="00806EC8"/>
    <w:rsid w:val="00820D3E"/>
    <w:rsid w:val="0083347E"/>
    <w:rsid w:val="008421AB"/>
    <w:rsid w:val="00870AD8"/>
    <w:rsid w:val="00951C25"/>
    <w:rsid w:val="00993B05"/>
    <w:rsid w:val="009B2125"/>
    <w:rsid w:val="009B711A"/>
    <w:rsid w:val="00A21A31"/>
    <w:rsid w:val="00A4585D"/>
    <w:rsid w:val="00A755CE"/>
    <w:rsid w:val="00AD0216"/>
    <w:rsid w:val="00B615CB"/>
    <w:rsid w:val="00B8655B"/>
    <w:rsid w:val="00BE161D"/>
    <w:rsid w:val="00D47E47"/>
    <w:rsid w:val="00D938B3"/>
    <w:rsid w:val="00E524A0"/>
    <w:rsid w:val="00E716F9"/>
    <w:rsid w:val="00E80B25"/>
    <w:rsid w:val="00EA7E9C"/>
    <w:rsid w:val="00F52939"/>
    <w:rsid w:val="00F5472E"/>
    <w:rsid w:val="00F76F05"/>
    <w:rsid w:val="00FA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0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355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5472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C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C2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76E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E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E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6E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6E24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076E24"/>
    <w:pPr>
      <w:ind w:left="720"/>
      <w:contextualSpacing/>
    </w:pPr>
  </w:style>
  <w:style w:type="paragraph" w:customStyle="1" w:styleId="Tablenormal0">
    <w:name w:val="Table normal"/>
    <w:basedOn w:val="Normal"/>
    <w:link w:val="TablenormalChar"/>
    <w:rsid w:val="004A68BD"/>
    <w:pPr>
      <w:keepLines/>
      <w:spacing w:before="60" w:after="60" w:line="240" w:lineRule="auto"/>
    </w:pPr>
    <w:rPr>
      <w:rFonts w:ascii="Arial" w:eastAsia="Times New Roman" w:hAnsi="Arial" w:cs="Times New Roman"/>
      <w:sz w:val="16"/>
      <w:szCs w:val="20"/>
      <w:lang w:val="en-GB"/>
    </w:rPr>
  </w:style>
  <w:style w:type="character" w:customStyle="1" w:styleId="TablenormalChar">
    <w:name w:val="Table normal Char"/>
    <w:link w:val="Tablenormal0"/>
    <w:locked/>
    <w:rsid w:val="004A68BD"/>
    <w:rPr>
      <w:rFonts w:ascii="Arial" w:eastAsia="Times New Roman" w:hAnsi="Arial" w:cs="Times New Roman"/>
      <w:sz w:val="16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4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2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0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StasykB@i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398319-414D-4176-8D4C-C48285609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SGS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Tetyana Danchuk</cp:lastModifiedBy>
  <cp:revision>2</cp:revision>
  <cp:lastPrinted>2019-05-03T08:09:00Z</cp:lastPrinted>
  <dcterms:created xsi:type="dcterms:W3CDTF">2020-05-17T18:51:00Z</dcterms:created>
  <dcterms:modified xsi:type="dcterms:W3CDTF">2020-05-17T18:51:00Z</dcterms:modified>
</cp:coreProperties>
</file>