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7554DE1" w:rsidR="00506A86" w:rsidRPr="00A95395" w:rsidRDefault="006A767A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Філія «</w:t>
            </w:r>
            <w:r w:rsidR="005C76F8">
              <w:rPr>
                <w:rFonts w:ascii="Arial" w:hAnsi="Arial" w:cs="Arial"/>
              </w:rPr>
              <w:t>Бродів</w:t>
            </w:r>
            <w:r w:rsidR="007C2253" w:rsidRPr="007C2253">
              <w:rPr>
                <w:rFonts w:ascii="Arial" w:hAnsi="Arial" w:cs="Arial"/>
              </w:rPr>
              <w:t xml:space="preserve">ське лісове </w:t>
            </w:r>
            <w:r w:rsidRPr="00A95395">
              <w:rPr>
                <w:rFonts w:ascii="Arial" w:hAnsi="Arial" w:cs="Arial"/>
              </w:rPr>
              <w:t>господарство» ДП «Ліси України»</w:t>
            </w:r>
          </w:p>
        </w:tc>
      </w:tr>
      <w:tr w:rsidR="002C6B70" w:rsidRPr="00B615CB" w14:paraId="220DDBDD" w14:textId="77777777" w:rsidTr="005C76F8">
        <w:trPr>
          <w:trHeight w:val="305"/>
        </w:trPr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2B287F1" w:rsidR="002C6B70" w:rsidRPr="00A95395" w:rsidRDefault="00AA4A6B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A4A6B">
              <w:rPr>
                <w:rFonts w:ascii="Arial" w:hAnsi="Arial" w:cs="Arial"/>
              </w:rPr>
              <w:t>вул. Низька 15, м. Броди, Львівська обл., 80602, 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1A981B0" w:rsidR="007260A9" w:rsidRPr="007C2253" w:rsidRDefault="00AA4A6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AA4A6B">
              <w:rPr>
                <w:rFonts w:ascii="Arial" w:hAnsi="Arial" w:cs="Arial"/>
              </w:rPr>
              <w:t>+380 (3266) 2-73-87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1AA02A1" w:rsidR="00E27975" w:rsidRPr="007C2253" w:rsidRDefault="00AA4A6B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AA4A6B">
                <w:rPr>
                  <w:rFonts w:ascii="Arial" w:hAnsi="Arial" w:cs="Arial"/>
                </w:rPr>
                <w:t>brodylg@lvivlis.gov.ua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2C50811" w:rsidR="00A10EC6" w:rsidRPr="00E524A0" w:rsidRDefault="005C76F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14-15 серпня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26AA8C4B" w:rsidR="00466F0A" w:rsidRPr="00E524A0" w:rsidRDefault="005C76F8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10</cp:revision>
  <cp:lastPrinted>2017-05-12T08:48:00Z</cp:lastPrinted>
  <dcterms:created xsi:type="dcterms:W3CDTF">2023-01-23T22:07:00Z</dcterms:created>
  <dcterms:modified xsi:type="dcterms:W3CDTF">2023-06-30T20:36:00Z</dcterms:modified>
</cp:coreProperties>
</file>