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3273BEF8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07697F" w:rsidRPr="0007697F">
              <w:rPr>
                <w:rFonts w:ascii="Arial" w:hAnsi="Arial" w:cs="Arial"/>
              </w:rPr>
              <w:t>Міжгірське лісове</w:t>
            </w:r>
            <w:r w:rsidR="0007697F" w:rsidRPr="0007697F">
              <w:rPr>
                <w:rFonts w:ascii="Arial" w:hAnsi="Arial" w:cs="Arial"/>
              </w:rPr>
              <w:t xml:space="preserve">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0AFF5AC1" w:rsidR="002C6B70" w:rsidRPr="00A95395" w:rsidRDefault="0007697F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7697F">
              <w:rPr>
                <w:rFonts w:ascii="Arial" w:hAnsi="Arial" w:cs="Arial"/>
              </w:rPr>
              <w:t>90000, Закарпатська обл., Хустський район, смт. Міжгір’я, вул. Незалежності, 64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2E66395A" w:rsidR="007260A9" w:rsidRPr="007C2253" w:rsidRDefault="0007697F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07697F">
              <w:rPr>
                <w:rFonts w:ascii="Arial" w:hAnsi="Arial" w:cs="Arial"/>
              </w:rPr>
              <w:t>+38(03146) 2-18-90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770B63C4" w:rsidR="00E27975" w:rsidRPr="007C2253" w:rsidRDefault="0007697F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07697F">
                <w:rPr>
                  <w:rFonts w:ascii="Arial" w:hAnsi="Arial" w:cs="Arial"/>
                </w:rPr>
                <w:t>mdlg@ukr.net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68BAE151" w:rsidR="00A10EC6" w:rsidRPr="00E524A0" w:rsidRDefault="0007697F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27-29</w:t>
            </w:r>
            <w:r w:rsidR="00B36C89">
              <w:rPr>
                <w:rFonts w:ascii="Arial" w:hAnsi="Arial" w:cs="Arial"/>
                <w:i/>
                <w:sz w:val="24"/>
                <w:szCs w:val="24"/>
              </w:rPr>
              <w:t xml:space="preserve">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B3A53D8" w:rsidR="00466F0A" w:rsidRPr="00E524A0" w:rsidRDefault="00E80F3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97F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26C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E036E"/>
    <w:rsid w:val="006F3A61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36C89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l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Volodymyr Kovalyshyn</cp:lastModifiedBy>
  <cp:revision>16</cp:revision>
  <cp:lastPrinted>2017-05-12T08:48:00Z</cp:lastPrinted>
  <dcterms:created xsi:type="dcterms:W3CDTF">2023-01-23T22:07:00Z</dcterms:created>
  <dcterms:modified xsi:type="dcterms:W3CDTF">2023-08-04T20:41:00Z</dcterms:modified>
</cp:coreProperties>
</file>